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B0270A">
        <w:rPr>
          <w:b/>
          <w:caps/>
          <w:color w:val="FF0000"/>
          <w:sz w:val="36"/>
          <w:szCs w:val="36"/>
        </w:rPr>
        <w:t>15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B0270A">
        <w:rPr>
          <w:b/>
          <w:caps/>
          <w:color w:val="FF0000"/>
          <w:sz w:val="36"/>
          <w:szCs w:val="36"/>
        </w:rPr>
        <w:t>27.08</w:t>
      </w:r>
      <w:r w:rsidR="00FD7175">
        <w:rPr>
          <w:b/>
          <w:caps/>
          <w:color w:val="FF0000"/>
          <w:sz w:val="36"/>
          <w:szCs w:val="36"/>
        </w:rPr>
        <w:t>.2020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B0270A">
        <w:rPr>
          <w:b/>
          <w:caps/>
          <w:color w:val="FF0000"/>
          <w:sz w:val="36"/>
          <w:szCs w:val="36"/>
        </w:rPr>
        <w:t>8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631233">
      <w:pPr>
        <w:outlineLvl w:val="0"/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4D7BD3" w:rsidRPr="006837EF" w:rsidRDefault="00B0270A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ČEZ – zvýšený příkon odběrného místa OÚ Kunčice n/L</w:t>
      </w:r>
    </w:p>
    <w:p w:rsidR="00E474CC" w:rsidRPr="004D7BD3" w:rsidRDefault="00B0270A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Rozpočtové opatření č. 3/2020</w:t>
      </w:r>
    </w:p>
    <w:p w:rsidR="00E474CC" w:rsidRPr="004D7BD3" w:rsidRDefault="00B0270A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Rozpočtové opatření č. 4/2020</w:t>
      </w:r>
    </w:p>
    <w:p w:rsidR="009673B4" w:rsidRDefault="00B0270A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na odkoupení části pozemku č. 750 a 783/3 v </w:t>
      </w:r>
      <w:proofErr w:type="gramStart"/>
      <w:r>
        <w:rPr>
          <w:b/>
          <w:caps/>
        </w:rPr>
        <w:t>k.ú.</w:t>
      </w:r>
      <w:proofErr w:type="gramEnd"/>
      <w:r>
        <w:rPr>
          <w:b/>
          <w:caps/>
        </w:rPr>
        <w:t xml:space="preserve"> kunčice nad Labem</w:t>
      </w:r>
    </w:p>
    <w:p w:rsidR="002A43C1" w:rsidRDefault="002A43C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Nabídka solárních svítidel</w:t>
      </w:r>
    </w:p>
    <w:p w:rsidR="006043C4" w:rsidRPr="006043C4" w:rsidRDefault="006043C4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DISKUZE</w:t>
      </w: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B36D04">
        <w:rPr>
          <w:snapToGrid w:val="0"/>
          <w:sz w:val="24"/>
          <w:szCs w:val="24"/>
        </w:rPr>
        <w:t>19.08</w:t>
      </w:r>
      <w:r w:rsidR="006043C4">
        <w:rPr>
          <w:snapToGrid w:val="0"/>
          <w:sz w:val="24"/>
          <w:szCs w:val="24"/>
        </w:rPr>
        <w:t>.2020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B36D04">
        <w:rPr>
          <w:snapToGrid w:val="0"/>
        </w:rPr>
        <w:t>19.08.2020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3C1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D7BD3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31233"/>
    <w:rsid w:val="00633FA9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86479"/>
    <w:rsid w:val="008A03DC"/>
    <w:rsid w:val="008A2201"/>
    <w:rsid w:val="008E0176"/>
    <w:rsid w:val="008F3E93"/>
    <w:rsid w:val="008F73F5"/>
    <w:rsid w:val="009009A8"/>
    <w:rsid w:val="00901ECC"/>
    <w:rsid w:val="009358A8"/>
    <w:rsid w:val="009473A3"/>
    <w:rsid w:val="009673B4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D0745"/>
    <w:rsid w:val="00AF435F"/>
    <w:rsid w:val="00B012AA"/>
    <w:rsid w:val="00B0270A"/>
    <w:rsid w:val="00B0482C"/>
    <w:rsid w:val="00B07C2A"/>
    <w:rsid w:val="00B17168"/>
    <w:rsid w:val="00B17858"/>
    <w:rsid w:val="00B36D04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65B3"/>
    <w:rsid w:val="00DD2A64"/>
    <w:rsid w:val="00DD405F"/>
    <w:rsid w:val="00DD5459"/>
    <w:rsid w:val="00DF0AD0"/>
    <w:rsid w:val="00DF49E5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3</cp:revision>
  <cp:lastPrinted>2020-05-06T13:03:00Z</cp:lastPrinted>
  <dcterms:created xsi:type="dcterms:W3CDTF">2020-08-20T12:30:00Z</dcterms:created>
  <dcterms:modified xsi:type="dcterms:W3CDTF">2020-08-20T12:33:00Z</dcterms:modified>
</cp:coreProperties>
</file>